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FA4" w:rsidRPr="0047607B" w:rsidRDefault="007C5FA4" w:rsidP="007C5FA4">
      <w:pPr>
        <w:spacing w:after="0" w:line="240" w:lineRule="auto"/>
        <w:jc w:val="center"/>
        <w:rPr>
          <w:rFonts w:ascii="Arial" w:hAnsi="Arial" w:cs="Arial"/>
          <w:b/>
          <w:sz w:val="20"/>
          <w:szCs w:val="20"/>
        </w:rPr>
      </w:pPr>
      <w:bookmarkStart w:id="0" w:name="_GoBack"/>
      <w:bookmarkEnd w:id="0"/>
      <w:r w:rsidRPr="0047607B">
        <w:rPr>
          <w:rFonts w:ascii="Arial" w:hAnsi="Arial" w:cs="Arial"/>
          <w:b/>
          <w:sz w:val="20"/>
          <w:szCs w:val="20"/>
        </w:rPr>
        <w:t>Trustee of The Trust Funds</w:t>
      </w:r>
    </w:p>
    <w:p w:rsidR="007C5FA4" w:rsidRPr="0047607B" w:rsidRDefault="007C5FA4" w:rsidP="007C5FA4">
      <w:pPr>
        <w:spacing w:after="0" w:line="240" w:lineRule="auto"/>
        <w:jc w:val="center"/>
        <w:rPr>
          <w:rFonts w:ascii="Arial" w:hAnsi="Arial" w:cs="Arial"/>
          <w:b/>
          <w:sz w:val="20"/>
          <w:szCs w:val="20"/>
        </w:rPr>
      </w:pPr>
      <w:r w:rsidRPr="0047607B">
        <w:rPr>
          <w:rFonts w:ascii="Arial" w:hAnsi="Arial" w:cs="Arial"/>
          <w:b/>
          <w:sz w:val="20"/>
          <w:szCs w:val="20"/>
        </w:rPr>
        <w:t>Meeting Minutes</w:t>
      </w:r>
    </w:p>
    <w:p w:rsidR="0047607B" w:rsidRDefault="001114B2" w:rsidP="007C5FA4">
      <w:pPr>
        <w:spacing w:after="0" w:line="240" w:lineRule="auto"/>
        <w:jc w:val="center"/>
        <w:rPr>
          <w:rFonts w:ascii="Arial" w:hAnsi="Arial" w:cs="Arial"/>
          <w:b/>
          <w:sz w:val="20"/>
          <w:szCs w:val="20"/>
        </w:rPr>
      </w:pPr>
      <w:r>
        <w:rPr>
          <w:rFonts w:ascii="Arial" w:hAnsi="Arial" w:cs="Arial"/>
          <w:b/>
          <w:sz w:val="20"/>
          <w:szCs w:val="20"/>
        </w:rPr>
        <w:t>March 1</w:t>
      </w:r>
      <w:r w:rsidR="009002A8">
        <w:rPr>
          <w:rFonts w:ascii="Arial" w:hAnsi="Arial" w:cs="Arial"/>
          <w:b/>
          <w:sz w:val="20"/>
          <w:szCs w:val="20"/>
        </w:rPr>
        <w:t>7</w:t>
      </w:r>
      <w:r>
        <w:rPr>
          <w:rFonts w:ascii="Arial" w:hAnsi="Arial" w:cs="Arial"/>
          <w:b/>
          <w:sz w:val="20"/>
          <w:szCs w:val="20"/>
        </w:rPr>
        <w:t>, 2016</w:t>
      </w:r>
    </w:p>
    <w:p w:rsidR="006C68F0" w:rsidRDefault="006C68F0" w:rsidP="007C5FA4">
      <w:pPr>
        <w:spacing w:after="0" w:line="240" w:lineRule="auto"/>
        <w:jc w:val="center"/>
        <w:rPr>
          <w:rFonts w:ascii="Arial" w:hAnsi="Arial" w:cs="Arial"/>
          <w:b/>
          <w:sz w:val="20"/>
          <w:szCs w:val="20"/>
        </w:rPr>
      </w:pPr>
    </w:p>
    <w:p w:rsidR="006C68F0" w:rsidRPr="0047607B" w:rsidRDefault="006C68F0" w:rsidP="007C5FA4">
      <w:pPr>
        <w:spacing w:after="0" w:line="240" w:lineRule="auto"/>
        <w:jc w:val="center"/>
        <w:rPr>
          <w:rFonts w:ascii="Arial" w:hAnsi="Arial" w:cs="Arial"/>
          <w:b/>
          <w:sz w:val="20"/>
          <w:szCs w:val="20"/>
        </w:rPr>
      </w:pPr>
    </w:p>
    <w:p w:rsidR="004429C0" w:rsidRDefault="004429C0" w:rsidP="0047607B">
      <w:pPr>
        <w:spacing w:after="0"/>
        <w:rPr>
          <w:rFonts w:ascii="Arial" w:hAnsi="Arial" w:cs="Arial"/>
          <w:sz w:val="20"/>
          <w:szCs w:val="20"/>
        </w:rPr>
      </w:pPr>
    </w:p>
    <w:p w:rsidR="00861B73" w:rsidRDefault="00861B73" w:rsidP="0047607B">
      <w:pPr>
        <w:spacing w:after="0"/>
        <w:rPr>
          <w:rFonts w:ascii="Arial" w:hAnsi="Arial" w:cs="Arial"/>
          <w:sz w:val="20"/>
          <w:szCs w:val="20"/>
        </w:rPr>
      </w:pPr>
    </w:p>
    <w:p w:rsidR="001941B8" w:rsidRDefault="0047607B" w:rsidP="0047607B">
      <w:pPr>
        <w:spacing w:after="0"/>
        <w:rPr>
          <w:rFonts w:ascii="Arial" w:hAnsi="Arial" w:cs="Arial"/>
          <w:sz w:val="20"/>
          <w:szCs w:val="20"/>
        </w:rPr>
      </w:pPr>
      <w:r w:rsidRPr="0047607B">
        <w:rPr>
          <w:rFonts w:ascii="Arial" w:hAnsi="Arial" w:cs="Arial"/>
          <w:sz w:val="20"/>
          <w:szCs w:val="20"/>
        </w:rPr>
        <w:t>Present:</w:t>
      </w:r>
      <w:r w:rsidRPr="0047607B">
        <w:rPr>
          <w:rFonts w:ascii="Arial" w:hAnsi="Arial" w:cs="Arial"/>
          <w:sz w:val="20"/>
          <w:szCs w:val="20"/>
        </w:rPr>
        <w:tab/>
      </w:r>
      <w:r w:rsidR="002A796D">
        <w:rPr>
          <w:rFonts w:ascii="Arial" w:hAnsi="Arial" w:cs="Arial"/>
          <w:sz w:val="20"/>
          <w:szCs w:val="20"/>
        </w:rPr>
        <w:t xml:space="preserve">Paul Parker, </w:t>
      </w:r>
      <w:r w:rsidR="008A21CE">
        <w:rPr>
          <w:rFonts w:ascii="Arial" w:hAnsi="Arial" w:cs="Arial"/>
          <w:sz w:val="20"/>
          <w:szCs w:val="20"/>
        </w:rPr>
        <w:t>Gayle</w:t>
      </w:r>
      <w:r w:rsidR="00A4244E">
        <w:rPr>
          <w:rFonts w:ascii="Arial" w:hAnsi="Arial" w:cs="Arial"/>
          <w:sz w:val="20"/>
          <w:szCs w:val="20"/>
        </w:rPr>
        <w:t xml:space="preserve"> Turner</w:t>
      </w:r>
      <w:r w:rsidR="00E72923">
        <w:rPr>
          <w:rFonts w:ascii="Arial" w:hAnsi="Arial" w:cs="Arial"/>
          <w:sz w:val="20"/>
          <w:szCs w:val="20"/>
        </w:rPr>
        <w:t xml:space="preserve"> and</w:t>
      </w:r>
      <w:r w:rsidR="00C472E7">
        <w:rPr>
          <w:rFonts w:ascii="Arial" w:hAnsi="Arial" w:cs="Arial"/>
          <w:sz w:val="20"/>
          <w:szCs w:val="20"/>
        </w:rPr>
        <w:t xml:space="preserve"> </w:t>
      </w:r>
      <w:r w:rsidR="00E278B0" w:rsidRPr="0047607B">
        <w:rPr>
          <w:rFonts w:ascii="Arial" w:hAnsi="Arial" w:cs="Arial"/>
          <w:sz w:val="20"/>
          <w:szCs w:val="20"/>
        </w:rPr>
        <w:t>Therese</w:t>
      </w:r>
      <w:r w:rsidRPr="0047607B">
        <w:rPr>
          <w:rFonts w:ascii="Arial" w:hAnsi="Arial" w:cs="Arial"/>
          <w:sz w:val="20"/>
          <w:szCs w:val="20"/>
        </w:rPr>
        <w:t xml:space="preserve"> Healey, Bookkeeper</w:t>
      </w:r>
      <w:r w:rsidR="00F54B15">
        <w:rPr>
          <w:rFonts w:ascii="Arial" w:hAnsi="Arial" w:cs="Arial"/>
          <w:sz w:val="20"/>
          <w:szCs w:val="20"/>
        </w:rPr>
        <w:t>.</w:t>
      </w:r>
    </w:p>
    <w:p w:rsidR="0047607B" w:rsidRPr="0047607B" w:rsidRDefault="0047607B" w:rsidP="0047607B">
      <w:pPr>
        <w:spacing w:after="0"/>
        <w:rPr>
          <w:rFonts w:ascii="Arial" w:hAnsi="Arial" w:cs="Arial"/>
          <w:sz w:val="20"/>
          <w:szCs w:val="20"/>
        </w:rPr>
      </w:pPr>
      <w:r w:rsidRPr="0047607B">
        <w:rPr>
          <w:rFonts w:ascii="Arial" w:hAnsi="Arial" w:cs="Arial"/>
          <w:sz w:val="20"/>
          <w:szCs w:val="20"/>
        </w:rPr>
        <w:tab/>
      </w:r>
      <w:r w:rsidRPr="0047607B">
        <w:rPr>
          <w:rFonts w:ascii="Arial" w:hAnsi="Arial" w:cs="Arial"/>
          <w:sz w:val="20"/>
          <w:szCs w:val="20"/>
        </w:rPr>
        <w:tab/>
      </w:r>
    </w:p>
    <w:p w:rsidR="00C472E7" w:rsidRDefault="00281D4E" w:rsidP="00C472E7">
      <w:pPr>
        <w:rPr>
          <w:rFonts w:ascii="Arial" w:hAnsi="Arial" w:cs="Arial"/>
          <w:sz w:val="20"/>
          <w:szCs w:val="20"/>
        </w:rPr>
      </w:pPr>
      <w:r>
        <w:rPr>
          <w:rFonts w:ascii="Arial" w:hAnsi="Arial" w:cs="Arial"/>
          <w:sz w:val="20"/>
          <w:szCs w:val="20"/>
        </w:rPr>
        <w:t xml:space="preserve">Paul Parker called </w:t>
      </w:r>
      <w:r w:rsidR="00413F20">
        <w:rPr>
          <w:rFonts w:ascii="Arial" w:hAnsi="Arial" w:cs="Arial"/>
          <w:sz w:val="20"/>
          <w:szCs w:val="20"/>
        </w:rPr>
        <w:t xml:space="preserve">the </w:t>
      </w:r>
      <w:r>
        <w:rPr>
          <w:rFonts w:ascii="Arial" w:hAnsi="Arial" w:cs="Arial"/>
          <w:sz w:val="20"/>
          <w:szCs w:val="20"/>
        </w:rPr>
        <w:t xml:space="preserve">meeting to order </w:t>
      </w:r>
      <w:r w:rsidR="0047607B" w:rsidRPr="0047607B">
        <w:rPr>
          <w:rFonts w:ascii="Arial" w:hAnsi="Arial" w:cs="Arial"/>
          <w:sz w:val="20"/>
          <w:szCs w:val="20"/>
        </w:rPr>
        <w:t>at 6:</w:t>
      </w:r>
      <w:r w:rsidR="00765EF4">
        <w:rPr>
          <w:rFonts w:ascii="Arial" w:hAnsi="Arial" w:cs="Arial"/>
          <w:sz w:val="20"/>
          <w:szCs w:val="20"/>
        </w:rPr>
        <w:t>0</w:t>
      </w:r>
      <w:r w:rsidR="009002A8">
        <w:rPr>
          <w:rFonts w:ascii="Arial" w:hAnsi="Arial" w:cs="Arial"/>
          <w:sz w:val="20"/>
          <w:szCs w:val="20"/>
        </w:rPr>
        <w:t>5</w:t>
      </w:r>
      <w:r w:rsidR="00AF6B46">
        <w:rPr>
          <w:rFonts w:ascii="Arial" w:hAnsi="Arial" w:cs="Arial"/>
          <w:sz w:val="20"/>
          <w:szCs w:val="20"/>
        </w:rPr>
        <w:t xml:space="preserve">pm, </w:t>
      </w:r>
      <w:r w:rsidR="009002A8">
        <w:rPr>
          <w:rFonts w:ascii="Arial" w:hAnsi="Arial" w:cs="Arial"/>
          <w:sz w:val="20"/>
          <w:szCs w:val="20"/>
        </w:rPr>
        <w:t>Board of Selectmen Chambers</w:t>
      </w:r>
    </w:p>
    <w:p w:rsidR="008C4F3E" w:rsidRDefault="009002A8" w:rsidP="00C472E7">
      <w:pPr>
        <w:rPr>
          <w:rFonts w:ascii="Arial" w:hAnsi="Arial" w:cs="Arial"/>
          <w:sz w:val="20"/>
          <w:szCs w:val="20"/>
        </w:rPr>
      </w:pPr>
      <w:r>
        <w:rPr>
          <w:rFonts w:ascii="Arial" w:hAnsi="Arial" w:cs="Arial"/>
          <w:sz w:val="20"/>
          <w:szCs w:val="20"/>
        </w:rPr>
        <w:t>Paul Congratulated Gayle Turner for the successful application for the two year term and Emanuel Krasner for his three year term.</w:t>
      </w:r>
    </w:p>
    <w:p w:rsidR="009002A8" w:rsidRDefault="009002A8" w:rsidP="009002A8">
      <w:pPr>
        <w:rPr>
          <w:rFonts w:ascii="Arial" w:hAnsi="Arial" w:cs="Arial"/>
          <w:sz w:val="20"/>
          <w:szCs w:val="20"/>
        </w:rPr>
      </w:pPr>
      <w:r w:rsidRPr="0038449E">
        <w:rPr>
          <w:rFonts w:ascii="Arial" w:hAnsi="Arial" w:cs="Arial"/>
          <w:sz w:val="20"/>
          <w:szCs w:val="20"/>
        </w:rPr>
        <w:t xml:space="preserve">Review </w:t>
      </w:r>
      <w:r>
        <w:rPr>
          <w:rFonts w:ascii="Arial" w:hAnsi="Arial" w:cs="Arial"/>
          <w:sz w:val="20"/>
          <w:szCs w:val="20"/>
        </w:rPr>
        <w:t>of the January 21, 2016 minutes, Gayle Turner Motion to accept, seconded by Paul Parker, all in favor.</w:t>
      </w:r>
    </w:p>
    <w:p w:rsidR="009002A8" w:rsidRDefault="009002A8" w:rsidP="009002A8">
      <w:pPr>
        <w:rPr>
          <w:rFonts w:ascii="Arial" w:hAnsi="Arial" w:cs="Arial"/>
          <w:sz w:val="20"/>
          <w:szCs w:val="20"/>
        </w:rPr>
      </w:pPr>
      <w:r w:rsidRPr="0038449E">
        <w:rPr>
          <w:rFonts w:ascii="Arial" w:hAnsi="Arial" w:cs="Arial"/>
          <w:sz w:val="20"/>
          <w:szCs w:val="20"/>
        </w:rPr>
        <w:t xml:space="preserve">Review </w:t>
      </w:r>
      <w:r>
        <w:rPr>
          <w:rFonts w:ascii="Arial" w:hAnsi="Arial" w:cs="Arial"/>
          <w:sz w:val="20"/>
          <w:szCs w:val="20"/>
        </w:rPr>
        <w:t>of the March 1, 2016 minutes, Gayle Turner Motion to accept, seconded by Paul Parker, all in favor.</w:t>
      </w:r>
    </w:p>
    <w:p w:rsidR="009002A8" w:rsidRDefault="009002A8" w:rsidP="00C472E7">
      <w:pPr>
        <w:rPr>
          <w:rFonts w:ascii="Arial" w:hAnsi="Arial" w:cs="Arial"/>
          <w:sz w:val="20"/>
          <w:szCs w:val="20"/>
        </w:rPr>
      </w:pPr>
      <w:r>
        <w:rPr>
          <w:rFonts w:ascii="Arial" w:hAnsi="Arial" w:cs="Arial"/>
          <w:sz w:val="20"/>
          <w:szCs w:val="20"/>
        </w:rPr>
        <w:t>No Public Comment</w:t>
      </w:r>
    </w:p>
    <w:p w:rsidR="009002A8" w:rsidRDefault="009002A8" w:rsidP="00C472E7">
      <w:pPr>
        <w:rPr>
          <w:rFonts w:ascii="Arial" w:hAnsi="Arial" w:cs="Arial"/>
          <w:sz w:val="20"/>
          <w:szCs w:val="20"/>
        </w:rPr>
      </w:pPr>
    </w:p>
    <w:p w:rsidR="009002A8" w:rsidRDefault="009002A8" w:rsidP="009002A8">
      <w:pPr>
        <w:rPr>
          <w:rFonts w:ascii="Arial" w:hAnsi="Arial" w:cs="Arial"/>
          <w:sz w:val="20"/>
          <w:szCs w:val="20"/>
        </w:rPr>
      </w:pPr>
      <w:r>
        <w:rPr>
          <w:rFonts w:ascii="Arial" w:hAnsi="Arial" w:cs="Arial"/>
          <w:sz w:val="20"/>
          <w:szCs w:val="20"/>
        </w:rPr>
        <w:t>Discussion ensued on Emanuel Krasner's absence, possible confusion on the dates of the meetings, Paul Parker motion to table election of Offices to the end of the meeting, seconded by Gayle Turner, all in favor.</w:t>
      </w:r>
    </w:p>
    <w:p w:rsidR="009002A8" w:rsidRDefault="009002A8" w:rsidP="009002A8">
      <w:pPr>
        <w:rPr>
          <w:rFonts w:ascii="Arial" w:hAnsi="Arial" w:cs="Arial"/>
          <w:b/>
          <w:sz w:val="20"/>
          <w:szCs w:val="20"/>
          <w:u w:val="single"/>
        </w:rPr>
      </w:pPr>
      <w:r>
        <w:rPr>
          <w:rFonts w:ascii="Arial" w:hAnsi="Arial" w:cs="Arial"/>
          <w:b/>
          <w:sz w:val="20"/>
          <w:szCs w:val="20"/>
          <w:u w:val="single"/>
        </w:rPr>
        <w:t>OLD</w:t>
      </w:r>
      <w:r w:rsidRPr="00281D4E">
        <w:rPr>
          <w:rFonts w:ascii="Arial" w:hAnsi="Arial" w:cs="Arial"/>
          <w:b/>
          <w:sz w:val="20"/>
          <w:szCs w:val="20"/>
          <w:u w:val="single"/>
        </w:rPr>
        <w:t xml:space="preserve"> </w:t>
      </w:r>
      <w:r>
        <w:rPr>
          <w:rFonts w:ascii="Arial" w:hAnsi="Arial" w:cs="Arial"/>
          <w:b/>
          <w:sz w:val="20"/>
          <w:szCs w:val="20"/>
          <w:u w:val="single"/>
        </w:rPr>
        <w:t>BUSINESS</w:t>
      </w:r>
    </w:p>
    <w:p w:rsidR="00647DC5" w:rsidRDefault="009002A8" w:rsidP="009002A8">
      <w:pPr>
        <w:rPr>
          <w:rFonts w:ascii="Arial" w:hAnsi="Arial" w:cs="Arial"/>
          <w:b/>
          <w:sz w:val="20"/>
          <w:szCs w:val="20"/>
        </w:rPr>
      </w:pPr>
      <w:r w:rsidRPr="001941B8">
        <w:rPr>
          <w:rFonts w:ascii="Arial" w:hAnsi="Arial" w:cs="Arial"/>
          <w:b/>
          <w:sz w:val="20"/>
          <w:szCs w:val="20"/>
        </w:rPr>
        <w:t xml:space="preserve">Deposits </w:t>
      </w:r>
    </w:p>
    <w:p w:rsidR="009002A8" w:rsidRDefault="009002A8" w:rsidP="00647DC5">
      <w:pPr>
        <w:spacing w:after="0"/>
        <w:rPr>
          <w:rFonts w:ascii="Arial" w:hAnsi="Arial" w:cs="Arial"/>
          <w:sz w:val="20"/>
          <w:szCs w:val="20"/>
        </w:rPr>
      </w:pPr>
      <w:r>
        <w:rPr>
          <w:rFonts w:ascii="Arial" w:hAnsi="Arial" w:cs="Arial"/>
          <w:sz w:val="20"/>
          <w:szCs w:val="20"/>
        </w:rPr>
        <w:t xml:space="preserve">Deposit  $2,000 Abraham Burtman Trust from Richard P. Thayer, Trustee of Burtman Trust. </w:t>
      </w:r>
    </w:p>
    <w:p w:rsidR="009002A8" w:rsidRDefault="009002A8" w:rsidP="00647DC5">
      <w:pPr>
        <w:spacing w:after="0" w:line="240" w:lineRule="auto"/>
        <w:rPr>
          <w:rFonts w:ascii="Arial" w:hAnsi="Arial" w:cs="Arial"/>
          <w:sz w:val="20"/>
          <w:szCs w:val="20"/>
        </w:rPr>
      </w:pPr>
      <w:r w:rsidRPr="009162D7">
        <w:rPr>
          <w:rFonts w:ascii="Arial" w:hAnsi="Arial" w:cs="Arial"/>
          <w:sz w:val="20"/>
          <w:szCs w:val="20"/>
        </w:rPr>
        <w:t xml:space="preserve">Deposit </w:t>
      </w:r>
      <w:r>
        <w:rPr>
          <w:rFonts w:ascii="Arial" w:hAnsi="Arial" w:cs="Arial"/>
          <w:sz w:val="20"/>
          <w:szCs w:val="20"/>
        </w:rPr>
        <w:t xml:space="preserve">from </w:t>
      </w:r>
      <w:r w:rsidRPr="009162D7">
        <w:rPr>
          <w:rFonts w:ascii="Arial" w:hAnsi="Arial" w:cs="Arial"/>
          <w:sz w:val="20"/>
          <w:szCs w:val="20"/>
        </w:rPr>
        <w:t xml:space="preserve">Chevron </w:t>
      </w:r>
      <w:r>
        <w:rPr>
          <w:rFonts w:ascii="Arial" w:hAnsi="Arial" w:cs="Arial"/>
          <w:sz w:val="20"/>
          <w:szCs w:val="20"/>
        </w:rPr>
        <w:t>in the amount of $321.00 for the Leon Hayes Dividend Account, #2.</w:t>
      </w:r>
    </w:p>
    <w:p w:rsidR="008C4F3E" w:rsidRDefault="008C4F3E" w:rsidP="007C2C66">
      <w:pPr>
        <w:spacing w:after="0" w:line="240" w:lineRule="auto"/>
        <w:rPr>
          <w:rFonts w:ascii="Arial" w:hAnsi="Arial" w:cs="Arial"/>
          <w:b/>
          <w:sz w:val="20"/>
          <w:szCs w:val="20"/>
        </w:rPr>
      </w:pPr>
    </w:p>
    <w:p w:rsidR="00647DC5" w:rsidRDefault="00934B5B" w:rsidP="00647DC5">
      <w:pPr>
        <w:rPr>
          <w:rFonts w:ascii="Arial" w:hAnsi="Arial" w:cs="Arial"/>
          <w:b/>
          <w:sz w:val="20"/>
          <w:szCs w:val="20"/>
        </w:rPr>
      </w:pPr>
      <w:r>
        <w:rPr>
          <w:rFonts w:ascii="Arial" w:hAnsi="Arial" w:cs="Arial"/>
          <w:b/>
          <w:sz w:val="20"/>
          <w:szCs w:val="20"/>
        </w:rPr>
        <w:t xml:space="preserve">Scholarship </w:t>
      </w:r>
      <w:r w:rsidR="00647DC5">
        <w:rPr>
          <w:rFonts w:ascii="Arial" w:hAnsi="Arial" w:cs="Arial"/>
          <w:b/>
          <w:sz w:val="20"/>
          <w:szCs w:val="20"/>
        </w:rPr>
        <w:t>W</w:t>
      </w:r>
      <w:r w:rsidR="00647DC5" w:rsidRPr="001941B8">
        <w:rPr>
          <w:rFonts w:ascii="Arial" w:hAnsi="Arial" w:cs="Arial"/>
          <w:b/>
          <w:sz w:val="20"/>
          <w:szCs w:val="20"/>
        </w:rPr>
        <w:t>ithdrawals</w:t>
      </w:r>
      <w:r>
        <w:rPr>
          <w:rFonts w:ascii="Arial" w:hAnsi="Arial" w:cs="Arial"/>
          <w:b/>
          <w:sz w:val="20"/>
          <w:szCs w:val="20"/>
        </w:rPr>
        <w:t xml:space="preserve"> - Emergency Meeting 3/01/2016</w:t>
      </w:r>
    </w:p>
    <w:p w:rsidR="009002A8" w:rsidRDefault="009002A8" w:rsidP="00647DC5">
      <w:pPr>
        <w:spacing w:after="0"/>
        <w:rPr>
          <w:rFonts w:ascii="Arial" w:hAnsi="Arial" w:cs="Arial"/>
          <w:sz w:val="20"/>
          <w:szCs w:val="20"/>
        </w:rPr>
      </w:pPr>
      <w:r>
        <w:rPr>
          <w:rFonts w:ascii="Arial" w:hAnsi="Arial" w:cs="Arial"/>
          <w:sz w:val="20"/>
          <w:szCs w:val="20"/>
        </w:rPr>
        <w:t xml:space="preserve">Kali E. Funk, University of NH in the amount of $1,000.00 from the Beulah Thayer Scholarship Fund. </w:t>
      </w:r>
    </w:p>
    <w:p w:rsidR="009002A8" w:rsidRDefault="009002A8" w:rsidP="00647DC5">
      <w:pPr>
        <w:spacing w:after="0"/>
        <w:rPr>
          <w:rFonts w:ascii="Arial" w:hAnsi="Arial" w:cs="Arial"/>
          <w:sz w:val="20"/>
          <w:szCs w:val="20"/>
        </w:rPr>
      </w:pPr>
      <w:r>
        <w:rPr>
          <w:rFonts w:ascii="Arial" w:hAnsi="Arial" w:cs="Arial"/>
          <w:sz w:val="20"/>
          <w:szCs w:val="20"/>
        </w:rPr>
        <w:t xml:space="preserve">Kali E. Funk, University of NH in the amount of $500.00 from the Megan Scanlon Scholarship Fund </w:t>
      </w:r>
    </w:p>
    <w:p w:rsidR="00647DC5" w:rsidRDefault="009002A8" w:rsidP="00647DC5">
      <w:pPr>
        <w:spacing w:after="0"/>
        <w:rPr>
          <w:rFonts w:ascii="Arial" w:hAnsi="Arial" w:cs="Arial"/>
          <w:sz w:val="20"/>
          <w:szCs w:val="20"/>
        </w:rPr>
      </w:pPr>
      <w:r>
        <w:rPr>
          <w:rFonts w:ascii="Arial" w:hAnsi="Arial" w:cs="Arial"/>
          <w:sz w:val="20"/>
          <w:szCs w:val="20"/>
        </w:rPr>
        <w:t xml:space="preserve">Shelby Chapman, University of NH in the amount of $500.00, from the FHS Faculty Scholarship Fund. Gayle </w:t>
      </w:r>
    </w:p>
    <w:p w:rsidR="00647DC5" w:rsidRDefault="009002A8" w:rsidP="00647DC5">
      <w:pPr>
        <w:spacing w:after="0"/>
        <w:rPr>
          <w:rFonts w:ascii="Arial" w:hAnsi="Arial" w:cs="Arial"/>
          <w:sz w:val="20"/>
          <w:szCs w:val="20"/>
        </w:rPr>
      </w:pPr>
      <w:r>
        <w:rPr>
          <w:rFonts w:ascii="Arial" w:hAnsi="Arial" w:cs="Arial"/>
          <w:sz w:val="20"/>
          <w:szCs w:val="20"/>
        </w:rPr>
        <w:t>Alexis Stowers, University of NH in the amount in the amount of $500.00 from th</w:t>
      </w:r>
      <w:r w:rsidR="00647DC5">
        <w:rPr>
          <w:rFonts w:ascii="Arial" w:hAnsi="Arial" w:cs="Arial"/>
          <w:sz w:val="20"/>
          <w:szCs w:val="20"/>
        </w:rPr>
        <w:t>e FHS Faculty Scholarship Fund.</w:t>
      </w:r>
    </w:p>
    <w:p w:rsidR="009002A8" w:rsidRDefault="00647DC5" w:rsidP="00647DC5">
      <w:pPr>
        <w:spacing w:after="0"/>
        <w:rPr>
          <w:rFonts w:ascii="Arial" w:hAnsi="Arial" w:cs="Arial"/>
          <w:sz w:val="20"/>
          <w:szCs w:val="20"/>
        </w:rPr>
      </w:pPr>
      <w:r>
        <w:rPr>
          <w:rFonts w:ascii="Arial" w:hAnsi="Arial" w:cs="Arial"/>
          <w:sz w:val="20"/>
          <w:szCs w:val="20"/>
        </w:rPr>
        <w:t xml:space="preserve">Alexis Roberge </w:t>
      </w:r>
      <w:r w:rsidR="009002A8">
        <w:rPr>
          <w:rFonts w:ascii="Arial" w:hAnsi="Arial" w:cs="Arial"/>
          <w:sz w:val="20"/>
          <w:szCs w:val="20"/>
        </w:rPr>
        <w:t xml:space="preserve">Lakes Region Community College, amount in the amount of $2,500.00 from the James E. Thayer Scholarship Fund. </w:t>
      </w:r>
    </w:p>
    <w:p w:rsidR="00647DC5" w:rsidRPr="00861B73" w:rsidRDefault="00647DC5" w:rsidP="00647DC5">
      <w:pPr>
        <w:rPr>
          <w:rFonts w:ascii="Arial" w:hAnsi="Arial" w:cs="Arial"/>
          <w:b/>
          <w:sz w:val="4"/>
          <w:szCs w:val="4"/>
          <w:u w:val="single"/>
        </w:rPr>
      </w:pPr>
    </w:p>
    <w:p w:rsidR="00647DC5" w:rsidRDefault="00647DC5" w:rsidP="00647DC5">
      <w:pPr>
        <w:rPr>
          <w:rFonts w:ascii="Arial" w:hAnsi="Arial" w:cs="Arial"/>
          <w:b/>
          <w:sz w:val="20"/>
          <w:szCs w:val="20"/>
          <w:u w:val="single"/>
        </w:rPr>
      </w:pPr>
      <w:r>
        <w:rPr>
          <w:rFonts w:ascii="Arial" w:hAnsi="Arial" w:cs="Arial"/>
          <w:b/>
          <w:sz w:val="20"/>
          <w:szCs w:val="20"/>
          <w:u w:val="single"/>
        </w:rPr>
        <w:t>NEW</w:t>
      </w:r>
      <w:r w:rsidRPr="00281D4E">
        <w:rPr>
          <w:rFonts w:ascii="Arial" w:hAnsi="Arial" w:cs="Arial"/>
          <w:b/>
          <w:sz w:val="20"/>
          <w:szCs w:val="20"/>
          <w:u w:val="single"/>
        </w:rPr>
        <w:t xml:space="preserve"> </w:t>
      </w:r>
      <w:r>
        <w:rPr>
          <w:rFonts w:ascii="Arial" w:hAnsi="Arial" w:cs="Arial"/>
          <w:b/>
          <w:sz w:val="20"/>
          <w:szCs w:val="20"/>
          <w:u w:val="single"/>
        </w:rPr>
        <w:t>BUSINESS</w:t>
      </w:r>
    </w:p>
    <w:p w:rsidR="00647DC5" w:rsidRDefault="00647DC5" w:rsidP="00647DC5">
      <w:pPr>
        <w:spacing w:after="0" w:line="240" w:lineRule="auto"/>
        <w:rPr>
          <w:rFonts w:ascii="Arial" w:hAnsi="Arial" w:cs="Arial"/>
          <w:b/>
          <w:sz w:val="20"/>
          <w:szCs w:val="20"/>
        </w:rPr>
      </w:pPr>
      <w:r w:rsidRPr="00E607A9">
        <w:rPr>
          <w:rFonts w:ascii="Arial" w:hAnsi="Arial" w:cs="Arial"/>
          <w:b/>
          <w:sz w:val="20"/>
          <w:szCs w:val="20"/>
        </w:rPr>
        <w:t>Deposit and Withdrawal Requests</w:t>
      </w:r>
    </w:p>
    <w:p w:rsidR="00647DC5" w:rsidRDefault="00647DC5" w:rsidP="00647DC5">
      <w:pPr>
        <w:spacing w:after="0" w:line="240" w:lineRule="auto"/>
        <w:rPr>
          <w:rFonts w:ascii="Arial" w:hAnsi="Arial" w:cs="Arial"/>
          <w:b/>
          <w:sz w:val="20"/>
          <w:szCs w:val="20"/>
        </w:rPr>
      </w:pPr>
    </w:p>
    <w:p w:rsidR="00647DC5" w:rsidRDefault="00843032" w:rsidP="00647DC5">
      <w:pPr>
        <w:rPr>
          <w:rFonts w:ascii="Arial" w:hAnsi="Arial" w:cs="Arial"/>
          <w:sz w:val="20"/>
          <w:szCs w:val="20"/>
        </w:rPr>
      </w:pPr>
      <w:r>
        <w:rPr>
          <w:rFonts w:ascii="Arial" w:hAnsi="Arial" w:cs="Arial"/>
          <w:sz w:val="20"/>
          <w:szCs w:val="20"/>
        </w:rPr>
        <w:t>Deposit</w:t>
      </w:r>
      <w:r w:rsidR="00647DC5">
        <w:rPr>
          <w:rFonts w:ascii="Arial" w:hAnsi="Arial" w:cs="Arial"/>
          <w:sz w:val="20"/>
          <w:szCs w:val="20"/>
        </w:rPr>
        <w:t xml:space="preserve"> in the amount of $50,000 f</w:t>
      </w:r>
      <w:r>
        <w:rPr>
          <w:rFonts w:ascii="Arial" w:hAnsi="Arial" w:cs="Arial"/>
          <w:sz w:val="20"/>
          <w:szCs w:val="20"/>
        </w:rPr>
        <w:t xml:space="preserve">or </w:t>
      </w:r>
      <w:r w:rsidR="00647DC5">
        <w:rPr>
          <w:rFonts w:ascii="Arial" w:hAnsi="Arial" w:cs="Arial"/>
          <w:sz w:val="20"/>
          <w:szCs w:val="20"/>
        </w:rPr>
        <w:t>the School Bus CRF, 3/10/15 meeting, Article 16, Gayle Turner Motion to accept, seconded by Paul Parker, all in favor.</w:t>
      </w:r>
    </w:p>
    <w:p w:rsidR="00647DC5" w:rsidRDefault="00647DC5" w:rsidP="00647DC5">
      <w:pPr>
        <w:rPr>
          <w:rFonts w:ascii="Arial" w:hAnsi="Arial" w:cs="Arial"/>
          <w:sz w:val="20"/>
          <w:szCs w:val="20"/>
        </w:rPr>
      </w:pPr>
      <w:r>
        <w:rPr>
          <w:rFonts w:ascii="Arial" w:hAnsi="Arial" w:cs="Arial"/>
          <w:sz w:val="20"/>
          <w:szCs w:val="20"/>
        </w:rPr>
        <w:t xml:space="preserve">Request for withdrawal </w:t>
      </w:r>
      <w:r w:rsidR="00934B5B">
        <w:rPr>
          <w:rFonts w:ascii="Arial" w:hAnsi="Arial" w:cs="Arial"/>
          <w:sz w:val="20"/>
          <w:szCs w:val="20"/>
        </w:rPr>
        <w:t>from Pam Merrill in the amount of</w:t>
      </w:r>
      <w:r>
        <w:rPr>
          <w:rFonts w:ascii="Arial" w:hAnsi="Arial" w:cs="Arial"/>
          <w:sz w:val="20"/>
          <w:szCs w:val="20"/>
        </w:rPr>
        <w:t xml:space="preserve"> $3,600 from the Future Technology Fund, BOS meeting 1/13/16, approved at the 11/23/15 BOS meeting, passed 4 to 0, Gayle Turner Motion to accept, seconded by Paul Parker, all in favor.</w:t>
      </w:r>
    </w:p>
    <w:p w:rsidR="00647DC5" w:rsidRDefault="00934B5B" w:rsidP="00647DC5">
      <w:pPr>
        <w:rPr>
          <w:rFonts w:ascii="Arial" w:hAnsi="Arial" w:cs="Arial"/>
          <w:sz w:val="20"/>
          <w:szCs w:val="20"/>
        </w:rPr>
      </w:pPr>
      <w:r>
        <w:rPr>
          <w:rFonts w:ascii="Arial" w:hAnsi="Arial" w:cs="Arial"/>
          <w:sz w:val="20"/>
          <w:szCs w:val="20"/>
        </w:rPr>
        <w:lastRenderedPageBreak/>
        <w:t xml:space="preserve">for withdrawal from Pam Merrill in the amount of  </w:t>
      </w:r>
      <w:r w:rsidR="00647DC5">
        <w:rPr>
          <w:rFonts w:ascii="Arial" w:hAnsi="Arial" w:cs="Arial"/>
          <w:sz w:val="20"/>
          <w:szCs w:val="20"/>
        </w:rPr>
        <w:t>$22,000 from the Public Safety Building CRF, approved at the 11/23/15 BOS meeting, passed 4 to 0, Gayle Turner Motion to accept, seconded by Paul Parker, all in favor.</w:t>
      </w:r>
    </w:p>
    <w:p w:rsidR="00FF26A2" w:rsidRDefault="00647DC5" w:rsidP="00934B5B">
      <w:pPr>
        <w:rPr>
          <w:rFonts w:ascii="Arial" w:hAnsi="Arial" w:cs="Arial"/>
          <w:sz w:val="20"/>
          <w:szCs w:val="20"/>
        </w:rPr>
      </w:pPr>
      <w:r>
        <w:rPr>
          <w:rFonts w:ascii="Arial" w:hAnsi="Arial" w:cs="Arial"/>
          <w:sz w:val="20"/>
          <w:szCs w:val="20"/>
        </w:rPr>
        <w:t xml:space="preserve">Withdrawal Request from the Farmington School District </w:t>
      </w:r>
      <w:r w:rsidR="00934B5B">
        <w:rPr>
          <w:rFonts w:ascii="Arial" w:hAnsi="Arial" w:cs="Arial"/>
          <w:sz w:val="20"/>
          <w:szCs w:val="20"/>
        </w:rPr>
        <w:t xml:space="preserve">in the amount of </w:t>
      </w:r>
      <w:r>
        <w:rPr>
          <w:rFonts w:ascii="Arial" w:hAnsi="Arial" w:cs="Arial"/>
          <w:sz w:val="20"/>
          <w:szCs w:val="20"/>
        </w:rPr>
        <w:t xml:space="preserve">$150,000 from the </w:t>
      </w:r>
      <w:r w:rsidRPr="00647DC5">
        <w:rPr>
          <w:rFonts w:ascii="Arial" w:hAnsi="Arial" w:cs="Arial"/>
          <w:sz w:val="20"/>
          <w:szCs w:val="20"/>
        </w:rPr>
        <w:t>Outdoor Athletic Facilities</w:t>
      </w:r>
      <w:r>
        <w:rPr>
          <w:rFonts w:ascii="Arial" w:hAnsi="Arial" w:cs="Arial"/>
          <w:sz w:val="20"/>
          <w:szCs w:val="20"/>
        </w:rPr>
        <w:t xml:space="preserve"> CRF</w:t>
      </w:r>
      <w:r w:rsidR="00934B5B">
        <w:rPr>
          <w:rFonts w:ascii="Arial" w:hAnsi="Arial" w:cs="Arial"/>
          <w:sz w:val="20"/>
          <w:szCs w:val="20"/>
        </w:rPr>
        <w:t>, 3/11/14 meeting, Warrant Article 13, Gayle Turner Motion to accept,</w:t>
      </w:r>
      <w:r w:rsidR="00B85904" w:rsidRPr="00B85904">
        <w:rPr>
          <w:rFonts w:ascii="Arial" w:hAnsi="Arial" w:cs="Arial"/>
          <w:sz w:val="20"/>
          <w:szCs w:val="20"/>
        </w:rPr>
        <w:t xml:space="preserve"> </w:t>
      </w:r>
      <w:r w:rsidR="00B85904">
        <w:rPr>
          <w:rFonts w:ascii="Arial" w:hAnsi="Arial" w:cs="Arial"/>
          <w:sz w:val="20"/>
          <w:szCs w:val="20"/>
        </w:rPr>
        <w:t xml:space="preserve">(95,364.37 from Principle - 54,635.63 from Interest), </w:t>
      </w:r>
      <w:r w:rsidR="00934B5B">
        <w:rPr>
          <w:rFonts w:ascii="Arial" w:hAnsi="Arial" w:cs="Arial"/>
          <w:sz w:val="20"/>
          <w:szCs w:val="20"/>
        </w:rPr>
        <w:t>seconded by Paul Parker, all in favor.</w:t>
      </w:r>
      <w:r w:rsidR="00995DCB">
        <w:rPr>
          <w:rFonts w:ascii="Arial" w:hAnsi="Arial" w:cs="Arial"/>
          <w:sz w:val="20"/>
          <w:szCs w:val="20"/>
        </w:rPr>
        <w:t xml:space="preserve">  </w:t>
      </w:r>
    </w:p>
    <w:p w:rsidR="00FF26A2" w:rsidRDefault="00FF26A2" w:rsidP="00FF26A2">
      <w:pPr>
        <w:rPr>
          <w:rFonts w:ascii="Arial" w:hAnsi="Arial" w:cs="Arial"/>
          <w:sz w:val="20"/>
          <w:szCs w:val="20"/>
        </w:rPr>
      </w:pPr>
      <w:r>
        <w:rPr>
          <w:rFonts w:ascii="Arial" w:hAnsi="Arial" w:cs="Arial"/>
          <w:sz w:val="20"/>
          <w:szCs w:val="20"/>
        </w:rPr>
        <w:t xml:space="preserve">Request from the Farmington School District, Diana Jansen found on conference table in the BOS Chambers for Patrina Krewson, Norwhich University for $750 from the </w:t>
      </w:r>
      <w:r w:rsidRPr="00FF26A2">
        <w:rPr>
          <w:rFonts w:ascii="Arial" w:hAnsi="Arial" w:cs="Arial"/>
          <w:sz w:val="20"/>
          <w:szCs w:val="20"/>
        </w:rPr>
        <w:t>Abraham Burtman Scholarship Fund</w:t>
      </w:r>
      <w:r>
        <w:rPr>
          <w:rFonts w:ascii="Arial" w:hAnsi="Arial" w:cs="Arial"/>
          <w:sz w:val="20"/>
          <w:szCs w:val="20"/>
        </w:rPr>
        <w:t xml:space="preserve">, Gayle Turner Motion to </w:t>
      </w:r>
      <w:r w:rsidR="00C83CC5">
        <w:rPr>
          <w:rFonts w:ascii="Arial" w:hAnsi="Arial" w:cs="Arial"/>
          <w:sz w:val="20"/>
          <w:szCs w:val="20"/>
        </w:rPr>
        <w:t>pay from Principle</w:t>
      </w:r>
      <w:r>
        <w:rPr>
          <w:rFonts w:ascii="Arial" w:hAnsi="Arial" w:cs="Arial"/>
          <w:sz w:val="20"/>
          <w:szCs w:val="20"/>
        </w:rPr>
        <w:t>, seconded by Paul Parker, all in favor.</w:t>
      </w:r>
    </w:p>
    <w:p w:rsidR="00C83CC5" w:rsidRDefault="00C83CC5" w:rsidP="00C83CC5">
      <w:pPr>
        <w:rPr>
          <w:rFonts w:ascii="Arial" w:hAnsi="Arial" w:cs="Arial"/>
          <w:sz w:val="20"/>
          <w:szCs w:val="20"/>
        </w:rPr>
      </w:pPr>
      <w:r>
        <w:rPr>
          <w:rFonts w:ascii="Arial" w:hAnsi="Arial" w:cs="Arial"/>
          <w:sz w:val="20"/>
          <w:szCs w:val="20"/>
        </w:rPr>
        <w:t xml:space="preserve">6:36pm Paul Parker motioned for a 5 minute </w:t>
      </w:r>
      <w:r w:rsidR="00064FBD">
        <w:rPr>
          <w:rFonts w:ascii="Arial" w:hAnsi="Arial" w:cs="Arial"/>
          <w:sz w:val="20"/>
          <w:szCs w:val="20"/>
        </w:rPr>
        <w:t>recess</w:t>
      </w:r>
      <w:r>
        <w:rPr>
          <w:rFonts w:ascii="Arial" w:hAnsi="Arial" w:cs="Arial"/>
          <w:sz w:val="20"/>
          <w:szCs w:val="20"/>
        </w:rPr>
        <w:t>, , seconded by Gayle Turner, all in favor.</w:t>
      </w:r>
    </w:p>
    <w:p w:rsidR="006008F9" w:rsidRDefault="006008F9" w:rsidP="006008F9">
      <w:pPr>
        <w:rPr>
          <w:rFonts w:ascii="Arial" w:hAnsi="Arial" w:cs="Arial"/>
          <w:sz w:val="20"/>
          <w:szCs w:val="20"/>
        </w:rPr>
      </w:pPr>
      <w:r>
        <w:rPr>
          <w:rFonts w:ascii="Arial" w:hAnsi="Arial" w:cs="Arial"/>
          <w:sz w:val="20"/>
          <w:szCs w:val="20"/>
        </w:rPr>
        <w:t>6:41 Paul Parker called the meeting back to order.</w:t>
      </w:r>
    </w:p>
    <w:p w:rsidR="006008F9" w:rsidRDefault="006008F9" w:rsidP="00C83CC5">
      <w:pPr>
        <w:rPr>
          <w:rFonts w:ascii="Arial" w:hAnsi="Arial" w:cs="Arial"/>
          <w:sz w:val="20"/>
          <w:szCs w:val="20"/>
        </w:rPr>
      </w:pPr>
    </w:p>
    <w:p w:rsidR="00C83CC5" w:rsidRDefault="00C83CC5" w:rsidP="00C83CC5">
      <w:pPr>
        <w:spacing w:after="0"/>
        <w:rPr>
          <w:rFonts w:ascii="Arial" w:hAnsi="Arial" w:cs="Arial"/>
          <w:sz w:val="20"/>
          <w:szCs w:val="20"/>
        </w:rPr>
      </w:pPr>
      <w:r>
        <w:rPr>
          <w:rFonts w:ascii="Arial" w:hAnsi="Arial" w:cs="Arial"/>
          <w:sz w:val="20"/>
          <w:szCs w:val="20"/>
        </w:rPr>
        <w:t xml:space="preserve">Deposit for the </w:t>
      </w:r>
      <w:r w:rsidRPr="00C83CC5">
        <w:rPr>
          <w:rFonts w:ascii="Arial" w:hAnsi="Arial" w:cs="Arial"/>
          <w:sz w:val="20"/>
          <w:szCs w:val="20"/>
        </w:rPr>
        <w:t>Nathan Charles Turner Scholarship Fund</w:t>
      </w:r>
      <w:r>
        <w:rPr>
          <w:rFonts w:ascii="Arial" w:hAnsi="Arial" w:cs="Arial"/>
          <w:sz w:val="20"/>
          <w:szCs w:val="20"/>
        </w:rPr>
        <w:t xml:space="preserve"> in the amount of $300, Paul Parker motion to table until the next meeting, Gayle abstained.</w:t>
      </w:r>
    </w:p>
    <w:p w:rsidR="00C83CC5" w:rsidRDefault="00C83CC5" w:rsidP="00C83CC5">
      <w:pPr>
        <w:spacing w:after="0"/>
        <w:rPr>
          <w:rFonts w:ascii="Arial" w:hAnsi="Arial" w:cs="Arial"/>
          <w:sz w:val="20"/>
          <w:szCs w:val="20"/>
        </w:rPr>
      </w:pPr>
    </w:p>
    <w:p w:rsidR="00C83CC5" w:rsidRDefault="00C83CC5" w:rsidP="00C83CC5">
      <w:pPr>
        <w:rPr>
          <w:rFonts w:ascii="Arial" w:hAnsi="Arial" w:cs="Arial"/>
          <w:sz w:val="20"/>
          <w:szCs w:val="20"/>
        </w:rPr>
      </w:pPr>
      <w:r>
        <w:rPr>
          <w:rFonts w:ascii="Arial" w:hAnsi="Arial" w:cs="Arial"/>
          <w:sz w:val="20"/>
          <w:szCs w:val="20"/>
        </w:rPr>
        <w:t xml:space="preserve">Deposit in the amount of $250 from Sheryl Olstad for the </w:t>
      </w:r>
      <w:r w:rsidRPr="00C83CC5">
        <w:rPr>
          <w:rFonts w:ascii="Arial" w:hAnsi="Arial" w:cs="Arial"/>
          <w:sz w:val="20"/>
          <w:szCs w:val="20"/>
        </w:rPr>
        <w:t>Ester Parshley Scholarship Fund</w:t>
      </w:r>
      <w:r>
        <w:rPr>
          <w:rFonts w:ascii="Arial" w:hAnsi="Arial" w:cs="Arial"/>
          <w:sz w:val="20"/>
          <w:szCs w:val="20"/>
        </w:rPr>
        <w:t>, Gayle Turner Motion to accept, seconded by Paul Parker, all in favor.</w:t>
      </w:r>
    </w:p>
    <w:p w:rsidR="006008F9" w:rsidRDefault="00C83CC5" w:rsidP="006008F9">
      <w:pPr>
        <w:rPr>
          <w:rFonts w:ascii="Arial" w:hAnsi="Arial" w:cs="Arial"/>
          <w:sz w:val="20"/>
          <w:szCs w:val="20"/>
        </w:rPr>
      </w:pPr>
      <w:r>
        <w:rPr>
          <w:rFonts w:ascii="Arial" w:hAnsi="Arial" w:cs="Arial"/>
          <w:sz w:val="20"/>
          <w:szCs w:val="20"/>
        </w:rPr>
        <w:t xml:space="preserve">Deposit from </w:t>
      </w:r>
      <w:r w:rsidR="00064FBD">
        <w:rPr>
          <w:rFonts w:ascii="Arial" w:hAnsi="Arial" w:cs="Arial"/>
          <w:sz w:val="20"/>
          <w:szCs w:val="20"/>
        </w:rPr>
        <w:t>Chevron</w:t>
      </w:r>
      <w:r w:rsidR="006008F9">
        <w:rPr>
          <w:rFonts w:ascii="Arial" w:hAnsi="Arial" w:cs="Arial"/>
          <w:sz w:val="20"/>
          <w:szCs w:val="20"/>
        </w:rPr>
        <w:t>, Dividend check</w:t>
      </w:r>
      <w:r>
        <w:rPr>
          <w:rFonts w:ascii="Arial" w:hAnsi="Arial" w:cs="Arial"/>
          <w:sz w:val="20"/>
          <w:szCs w:val="20"/>
        </w:rPr>
        <w:t xml:space="preserve"> </w:t>
      </w:r>
      <w:r w:rsidR="006008F9">
        <w:rPr>
          <w:rFonts w:ascii="Arial" w:hAnsi="Arial" w:cs="Arial"/>
          <w:sz w:val="20"/>
          <w:szCs w:val="20"/>
        </w:rPr>
        <w:t>in the amount of $321 for the Leon Hayes Trust Fund #2,</w:t>
      </w:r>
      <w:r w:rsidR="006008F9" w:rsidRPr="006008F9">
        <w:rPr>
          <w:rFonts w:ascii="Arial" w:hAnsi="Arial" w:cs="Arial"/>
          <w:sz w:val="20"/>
          <w:szCs w:val="20"/>
        </w:rPr>
        <w:t xml:space="preserve"> </w:t>
      </w:r>
      <w:r w:rsidR="006008F9">
        <w:rPr>
          <w:rFonts w:ascii="Arial" w:hAnsi="Arial" w:cs="Arial"/>
          <w:sz w:val="20"/>
          <w:szCs w:val="20"/>
        </w:rPr>
        <w:t>Gayle Turner Motion to accept, seconded by Paul Parker, all in favor.</w:t>
      </w:r>
    </w:p>
    <w:p w:rsidR="00647DC5" w:rsidRDefault="006008F9" w:rsidP="00647DC5">
      <w:pPr>
        <w:rPr>
          <w:rFonts w:ascii="Arial" w:hAnsi="Arial" w:cs="Arial"/>
          <w:sz w:val="20"/>
          <w:szCs w:val="20"/>
        </w:rPr>
      </w:pPr>
      <w:r>
        <w:rPr>
          <w:rFonts w:ascii="Arial" w:hAnsi="Arial" w:cs="Arial"/>
          <w:sz w:val="20"/>
          <w:szCs w:val="20"/>
        </w:rPr>
        <w:t xml:space="preserve">Gayle Turner motion to table </w:t>
      </w:r>
      <w:r w:rsidR="00064FBD">
        <w:rPr>
          <w:rFonts w:ascii="Arial" w:hAnsi="Arial" w:cs="Arial"/>
          <w:sz w:val="20"/>
          <w:szCs w:val="20"/>
        </w:rPr>
        <w:t>election</w:t>
      </w:r>
      <w:r>
        <w:rPr>
          <w:rFonts w:ascii="Arial" w:hAnsi="Arial" w:cs="Arial"/>
          <w:sz w:val="20"/>
          <w:szCs w:val="20"/>
        </w:rPr>
        <w:t xml:space="preserve"> of offices until the next meeting on 3/21/16, seconded by Paul Parker, all in favor.</w:t>
      </w:r>
    </w:p>
    <w:p w:rsidR="00647DC5" w:rsidRPr="00647DC5" w:rsidRDefault="00647DC5" w:rsidP="00647DC5">
      <w:pPr>
        <w:spacing w:after="0" w:line="240" w:lineRule="auto"/>
        <w:rPr>
          <w:rFonts w:ascii="Arial" w:hAnsi="Arial" w:cs="Arial"/>
          <w:sz w:val="20"/>
          <w:szCs w:val="20"/>
        </w:rPr>
      </w:pPr>
    </w:p>
    <w:p w:rsidR="001114B2" w:rsidRDefault="001114B2" w:rsidP="007C2C66">
      <w:pPr>
        <w:rPr>
          <w:rFonts w:ascii="Arial" w:hAnsi="Arial" w:cs="Arial"/>
          <w:sz w:val="20"/>
          <w:szCs w:val="20"/>
        </w:rPr>
      </w:pPr>
    </w:p>
    <w:p w:rsidR="007C2C66" w:rsidRDefault="000E6F51" w:rsidP="007C2C66">
      <w:pPr>
        <w:rPr>
          <w:rFonts w:ascii="Arial" w:hAnsi="Arial" w:cs="Arial"/>
          <w:sz w:val="20"/>
          <w:szCs w:val="20"/>
        </w:rPr>
      </w:pPr>
      <w:r>
        <w:rPr>
          <w:rFonts w:ascii="Arial" w:hAnsi="Arial" w:cs="Arial"/>
          <w:sz w:val="20"/>
          <w:szCs w:val="20"/>
        </w:rPr>
        <w:t>6:45</w:t>
      </w:r>
      <w:r w:rsidR="007865BB">
        <w:rPr>
          <w:rFonts w:ascii="Arial" w:hAnsi="Arial" w:cs="Arial"/>
          <w:sz w:val="20"/>
          <w:szCs w:val="20"/>
        </w:rPr>
        <w:t xml:space="preserve">, </w:t>
      </w:r>
      <w:r>
        <w:rPr>
          <w:rFonts w:ascii="Arial" w:hAnsi="Arial" w:cs="Arial"/>
          <w:sz w:val="20"/>
          <w:szCs w:val="20"/>
        </w:rPr>
        <w:t xml:space="preserve">Paul Parker </w:t>
      </w:r>
      <w:r w:rsidR="007865BB">
        <w:rPr>
          <w:rFonts w:ascii="Arial" w:hAnsi="Arial" w:cs="Arial"/>
          <w:sz w:val="20"/>
          <w:szCs w:val="20"/>
        </w:rPr>
        <w:t>motion to adjourn, seconded by</w:t>
      </w:r>
      <w:r>
        <w:rPr>
          <w:rFonts w:ascii="Arial" w:hAnsi="Arial" w:cs="Arial"/>
          <w:sz w:val="20"/>
          <w:szCs w:val="20"/>
        </w:rPr>
        <w:t xml:space="preserve"> Gayle Turner</w:t>
      </w:r>
      <w:r w:rsidR="007865BB">
        <w:rPr>
          <w:rFonts w:ascii="Arial" w:hAnsi="Arial" w:cs="Arial"/>
          <w:sz w:val="20"/>
          <w:szCs w:val="20"/>
        </w:rPr>
        <w:t>, all in favor.</w:t>
      </w:r>
    </w:p>
    <w:p w:rsidR="00A12042" w:rsidRDefault="00A12042" w:rsidP="00E020FE">
      <w:pPr>
        <w:spacing w:after="0"/>
        <w:rPr>
          <w:rFonts w:ascii="Arial" w:hAnsi="Arial" w:cs="Arial"/>
          <w:sz w:val="20"/>
          <w:szCs w:val="20"/>
        </w:rPr>
      </w:pPr>
    </w:p>
    <w:p w:rsidR="002D33F4" w:rsidRPr="0047607B" w:rsidRDefault="002D33F4" w:rsidP="00E020FE">
      <w:pPr>
        <w:spacing w:after="0"/>
        <w:rPr>
          <w:rFonts w:ascii="Arial" w:hAnsi="Arial" w:cs="Arial"/>
          <w:sz w:val="20"/>
          <w:szCs w:val="20"/>
        </w:rPr>
      </w:pPr>
      <w:r w:rsidRPr="0047607B">
        <w:rPr>
          <w:rFonts w:ascii="Arial" w:hAnsi="Arial" w:cs="Arial"/>
          <w:sz w:val="20"/>
          <w:szCs w:val="20"/>
        </w:rPr>
        <w:t>Signed this _____________ day of  _______________________,20</w:t>
      </w:r>
      <w:r w:rsidR="008C4F3E">
        <w:rPr>
          <w:rFonts w:ascii="Arial" w:hAnsi="Arial" w:cs="Arial"/>
          <w:sz w:val="20"/>
          <w:szCs w:val="20"/>
        </w:rPr>
        <w:t>16</w:t>
      </w:r>
    </w:p>
    <w:p w:rsidR="006228E8" w:rsidRDefault="006228E8" w:rsidP="00961BC3">
      <w:pPr>
        <w:spacing w:after="0"/>
        <w:rPr>
          <w:rFonts w:ascii="Arial" w:hAnsi="Arial" w:cs="Arial"/>
          <w:sz w:val="20"/>
          <w:szCs w:val="20"/>
        </w:rPr>
      </w:pPr>
    </w:p>
    <w:p w:rsidR="007F4322" w:rsidRDefault="007F4322" w:rsidP="00961BC3">
      <w:pPr>
        <w:spacing w:after="0"/>
        <w:rPr>
          <w:rFonts w:ascii="Arial" w:hAnsi="Arial" w:cs="Arial"/>
          <w:sz w:val="20"/>
          <w:szCs w:val="20"/>
        </w:rPr>
      </w:pPr>
    </w:p>
    <w:p w:rsidR="00A12042" w:rsidRPr="0047607B" w:rsidRDefault="009B4D96" w:rsidP="00A12042">
      <w:pPr>
        <w:spacing w:after="0"/>
        <w:rPr>
          <w:rFonts w:ascii="Arial" w:hAnsi="Arial" w:cs="Arial"/>
          <w:sz w:val="20"/>
          <w:szCs w:val="20"/>
        </w:rPr>
      </w:pPr>
      <w:r w:rsidRPr="0047607B">
        <w:rPr>
          <w:rFonts w:ascii="Arial" w:hAnsi="Arial" w:cs="Arial"/>
          <w:sz w:val="20"/>
          <w:szCs w:val="20"/>
        </w:rPr>
        <w:t>____________________________</w:t>
      </w:r>
      <w:r w:rsidR="00A12042">
        <w:rPr>
          <w:rFonts w:ascii="Arial" w:hAnsi="Arial" w:cs="Arial"/>
          <w:sz w:val="20"/>
          <w:szCs w:val="20"/>
        </w:rPr>
        <w:tab/>
      </w:r>
      <w:r w:rsidR="00A12042">
        <w:rPr>
          <w:rFonts w:ascii="Arial" w:hAnsi="Arial" w:cs="Arial"/>
          <w:sz w:val="20"/>
          <w:szCs w:val="20"/>
        </w:rPr>
        <w:tab/>
      </w:r>
      <w:r w:rsidR="00A12042">
        <w:rPr>
          <w:rFonts w:ascii="Arial" w:hAnsi="Arial" w:cs="Arial"/>
          <w:sz w:val="20"/>
          <w:szCs w:val="20"/>
        </w:rPr>
        <w:tab/>
      </w:r>
      <w:r w:rsidR="00A12042" w:rsidRPr="0047607B">
        <w:rPr>
          <w:rFonts w:ascii="Arial" w:hAnsi="Arial" w:cs="Arial"/>
          <w:sz w:val="20"/>
          <w:szCs w:val="20"/>
        </w:rPr>
        <w:t>____________________________</w:t>
      </w:r>
    </w:p>
    <w:p w:rsidR="00861B73" w:rsidRDefault="00A12042" w:rsidP="00E020FE">
      <w:pPr>
        <w:spacing w:after="0"/>
        <w:rPr>
          <w:rFonts w:ascii="Arial" w:hAnsi="Arial" w:cs="Arial"/>
          <w:sz w:val="20"/>
          <w:szCs w:val="20"/>
        </w:rPr>
      </w:pPr>
      <w:r>
        <w:rPr>
          <w:rFonts w:ascii="Arial" w:hAnsi="Arial" w:cs="Arial"/>
          <w:sz w:val="20"/>
          <w:szCs w:val="20"/>
        </w:rPr>
        <w:t>Paul Parker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372CF">
        <w:rPr>
          <w:rFonts w:ascii="Arial" w:hAnsi="Arial" w:cs="Arial"/>
          <w:sz w:val="20"/>
          <w:szCs w:val="20"/>
        </w:rPr>
        <w:tab/>
      </w:r>
      <w:r w:rsidR="002372CF">
        <w:rPr>
          <w:rFonts w:ascii="Arial" w:hAnsi="Arial" w:cs="Arial"/>
          <w:sz w:val="20"/>
          <w:szCs w:val="20"/>
        </w:rPr>
        <w:tab/>
        <w:t>Gayle Turner</w:t>
      </w:r>
    </w:p>
    <w:sectPr w:rsidR="00861B73" w:rsidSect="00861B73">
      <w:footerReference w:type="default" r:id="rId8"/>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DC5" w:rsidRDefault="00647DC5" w:rsidP="002D33F4">
      <w:pPr>
        <w:spacing w:after="0" w:line="240" w:lineRule="auto"/>
      </w:pPr>
      <w:r>
        <w:separator/>
      </w:r>
    </w:p>
  </w:endnote>
  <w:endnote w:type="continuationSeparator" w:id="0">
    <w:p w:rsidR="00647DC5" w:rsidRDefault="00647DC5" w:rsidP="002D3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1567"/>
      <w:docPartObj>
        <w:docPartGallery w:val="Page Numbers (Bottom of Page)"/>
        <w:docPartUnique/>
      </w:docPartObj>
    </w:sdtPr>
    <w:sdtEndPr/>
    <w:sdtContent>
      <w:sdt>
        <w:sdtPr>
          <w:id w:val="565050477"/>
          <w:docPartObj>
            <w:docPartGallery w:val="Page Numbers (Top of Page)"/>
            <w:docPartUnique/>
          </w:docPartObj>
        </w:sdtPr>
        <w:sdtEndPr/>
        <w:sdtContent>
          <w:p w:rsidR="00647DC5" w:rsidRDefault="00647DC5">
            <w:pPr>
              <w:pStyle w:val="Footer"/>
              <w:jc w:val="center"/>
            </w:pPr>
            <w:r>
              <w:t xml:space="preserve">Page </w:t>
            </w:r>
            <w:r w:rsidR="004D3C1F">
              <w:rPr>
                <w:b/>
                <w:sz w:val="24"/>
                <w:szCs w:val="24"/>
              </w:rPr>
              <w:fldChar w:fldCharType="begin"/>
            </w:r>
            <w:r>
              <w:rPr>
                <w:b/>
              </w:rPr>
              <w:instrText xml:space="preserve"> PAGE </w:instrText>
            </w:r>
            <w:r w:rsidR="004D3C1F">
              <w:rPr>
                <w:b/>
                <w:sz w:val="24"/>
                <w:szCs w:val="24"/>
              </w:rPr>
              <w:fldChar w:fldCharType="separate"/>
            </w:r>
            <w:r w:rsidR="00D374D8">
              <w:rPr>
                <w:b/>
                <w:noProof/>
              </w:rPr>
              <w:t>2</w:t>
            </w:r>
            <w:r w:rsidR="004D3C1F">
              <w:rPr>
                <w:b/>
                <w:sz w:val="24"/>
                <w:szCs w:val="24"/>
              </w:rPr>
              <w:fldChar w:fldCharType="end"/>
            </w:r>
            <w:r>
              <w:t xml:space="preserve"> of </w:t>
            </w:r>
            <w:r w:rsidR="004D3C1F">
              <w:rPr>
                <w:b/>
                <w:sz w:val="24"/>
                <w:szCs w:val="24"/>
              </w:rPr>
              <w:fldChar w:fldCharType="begin"/>
            </w:r>
            <w:r>
              <w:rPr>
                <w:b/>
              </w:rPr>
              <w:instrText xml:space="preserve"> NUMPAGES  </w:instrText>
            </w:r>
            <w:r w:rsidR="004D3C1F">
              <w:rPr>
                <w:b/>
                <w:sz w:val="24"/>
                <w:szCs w:val="24"/>
              </w:rPr>
              <w:fldChar w:fldCharType="separate"/>
            </w:r>
            <w:r w:rsidR="00D374D8">
              <w:rPr>
                <w:b/>
                <w:noProof/>
              </w:rPr>
              <w:t>2</w:t>
            </w:r>
            <w:r w:rsidR="004D3C1F">
              <w:rPr>
                <w:b/>
                <w:sz w:val="24"/>
                <w:szCs w:val="24"/>
              </w:rPr>
              <w:fldChar w:fldCharType="end"/>
            </w:r>
          </w:p>
        </w:sdtContent>
      </w:sdt>
    </w:sdtContent>
  </w:sdt>
  <w:p w:rsidR="00647DC5" w:rsidRDefault="00647D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DC5" w:rsidRDefault="00647DC5" w:rsidP="002D33F4">
      <w:pPr>
        <w:spacing w:after="0" w:line="240" w:lineRule="auto"/>
      </w:pPr>
      <w:r>
        <w:separator/>
      </w:r>
    </w:p>
  </w:footnote>
  <w:footnote w:type="continuationSeparator" w:id="0">
    <w:p w:rsidR="00647DC5" w:rsidRDefault="00647DC5" w:rsidP="002D33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FA4"/>
    <w:rsid w:val="0000305A"/>
    <w:rsid w:val="00017AC0"/>
    <w:rsid w:val="00036FCD"/>
    <w:rsid w:val="00047ED0"/>
    <w:rsid w:val="00064FBD"/>
    <w:rsid w:val="00084AE0"/>
    <w:rsid w:val="000A6C8D"/>
    <w:rsid w:val="000B0C60"/>
    <w:rsid w:val="000B1C7A"/>
    <w:rsid w:val="000B7BA0"/>
    <w:rsid w:val="000D2FB3"/>
    <w:rsid w:val="000E084E"/>
    <w:rsid w:val="000E6F51"/>
    <w:rsid w:val="000F01C7"/>
    <w:rsid w:val="000F7241"/>
    <w:rsid w:val="0010623A"/>
    <w:rsid w:val="001114B2"/>
    <w:rsid w:val="00140DEF"/>
    <w:rsid w:val="00152AB2"/>
    <w:rsid w:val="00160D7D"/>
    <w:rsid w:val="00185427"/>
    <w:rsid w:val="001941B8"/>
    <w:rsid w:val="00195304"/>
    <w:rsid w:val="001B23EB"/>
    <w:rsid w:val="001D19E1"/>
    <w:rsid w:val="001D4D4B"/>
    <w:rsid w:val="001E2283"/>
    <w:rsid w:val="001E2388"/>
    <w:rsid w:val="001F1825"/>
    <w:rsid w:val="001F5150"/>
    <w:rsid w:val="001F6F8D"/>
    <w:rsid w:val="00232C2C"/>
    <w:rsid w:val="00235EF4"/>
    <w:rsid w:val="002372CF"/>
    <w:rsid w:val="00243302"/>
    <w:rsid w:val="00251D64"/>
    <w:rsid w:val="002565ED"/>
    <w:rsid w:val="0027101D"/>
    <w:rsid w:val="0027716A"/>
    <w:rsid w:val="0027756F"/>
    <w:rsid w:val="0028080C"/>
    <w:rsid w:val="00281D4E"/>
    <w:rsid w:val="002A796D"/>
    <w:rsid w:val="002B0F11"/>
    <w:rsid w:val="002B13DD"/>
    <w:rsid w:val="002B3936"/>
    <w:rsid w:val="002C44D9"/>
    <w:rsid w:val="002C69A3"/>
    <w:rsid w:val="002D2CE4"/>
    <w:rsid w:val="002D33F4"/>
    <w:rsid w:val="002D36D8"/>
    <w:rsid w:val="002D3BD4"/>
    <w:rsid w:val="002D6D40"/>
    <w:rsid w:val="00340523"/>
    <w:rsid w:val="0034251C"/>
    <w:rsid w:val="003500EB"/>
    <w:rsid w:val="003569AF"/>
    <w:rsid w:val="00383B7E"/>
    <w:rsid w:val="0038449E"/>
    <w:rsid w:val="00390561"/>
    <w:rsid w:val="003A52D2"/>
    <w:rsid w:val="003A6CDB"/>
    <w:rsid w:val="003F107C"/>
    <w:rsid w:val="00413F20"/>
    <w:rsid w:val="004144CD"/>
    <w:rsid w:val="00442552"/>
    <w:rsid w:val="004429C0"/>
    <w:rsid w:val="00442B03"/>
    <w:rsid w:val="004516F5"/>
    <w:rsid w:val="00461D7E"/>
    <w:rsid w:val="004633AC"/>
    <w:rsid w:val="00463E31"/>
    <w:rsid w:val="00473409"/>
    <w:rsid w:val="0047603D"/>
    <w:rsid w:val="0047607B"/>
    <w:rsid w:val="00480682"/>
    <w:rsid w:val="004B4ED4"/>
    <w:rsid w:val="004D3C1F"/>
    <w:rsid w:val="004F32DD"/>
    <w:rsid w:val="0052358B"/>
    <w:rsid w:val="005446DD"/>
    <w:rsid w:val="0059697A"/>
    <w:rsid w:val="00597F7F"/>
    <w:rsid w:val="005B0E1A"/>
    <w:rsid w:val="005C34C4"/>
    <w:rsid w:val="005C6323"/>
    <w:rsid w:val="005D56F2"/>
    <w:rsid w:val="005E6D59"/>
    <w:rsid w:val="005F6394"/>
    <w:rsid w:val="005F77D1"/>
    <w:rsid w:val="006008F9"/>
    <w:rsid w:val="00610494"/>
    <w:rsid w:val="006132A3"/>
    <w:rsid w:val="00620E6C"/>
    <w:rsid w:val="006228E8"/>
    <w:rsid w:val="00645A3E"/>
    <w:rsid w:val="006471DE"/>
    <w:rsid w:val="00647DC5"/>
    <w:rsid w:val="006567C7"/>
    <w:rsid w:val="00656D52"/>
    <w:rsid w:val="00671900"/>
    <w:rsid w:val="006737B5"/>
    <w:rsid w:val="00676DA2"/>
    <w:rsid w:val="006825C0"/>
    <w:rsid w:val="0068403A"/>
    <w:rsid w:val="00690D2E"/>
    <w:rsid w:val="006B32F8"/>
    <w:rsid w:val="006B3339"/>
    <w:rsid w:val="006B53CB"/>
    <w:rsid w:val="006C68F0"/>
    <w:rsid w:val="006D246B"/>
    <w:rsid w:val="006F621C"/>
    <w:rsid w:val="006F7D3B"/>
    <w:rsid w:val="00724344"/>
    <w:rsid w:val="00745707"/>
    <w:rsid w:val="00764ABB"/>
    <w:rsid w:val="00765EF4"/>
    <w:rsid w:val="007865BB"/>
    <w:rsid w:val="0079638E"/>
    <w:rsid w:val="007B48E7"/>
    <w:rsid w:val="007C2C66"/>
    <w:rsid w:val="007C5FA4"/>
    <w:rsid w:val="007E0607"/>
    <w:rsid w:val="007E3F32"/>
    <w:rsid w:val="007E6F3C"/>
    <w:rsid w:val="007F3F89"/>
    <w:rsid w:val="007F4322"/>
    <w:rsid w:val="00803D1E"/>
    <w:rsid w:val="00804122"/>
    <w:rsid w:val="0081192B"/>
    <w:rsid w:val="00814DA6"/>
    <w:rsid w:val="00827BF5"/>
    <w:rsid w:val="00827E57"/>
    <w:rsid w:val="00843032"/>
    <w:rsid w:val="00861B73"/>
    <w:rsid w:val="00867FED"/>
    <w:rsid w:val="00870751"/>
    <w:rsid w:val="0088542E"/>
    <w:rsid w:val="008A21CE"/>
    <w:rsid w:val="008B7B5E"/>
    <w:rsid w:val="008B7EAF"/>
    <w:rsid w:val="008C4F3E"/>
    <w:rsid w:val="008D05FA"/>
    <w:rsid w:val="008E0062"/>
    <w:rsid w:val="008E5B45"/>
    <w:rsid w:val="008E6446"/>
    <w:rsid w:val="008F5777"/>
    <w:rsid w:val="008F72CE"/>
    <w:rsid w:val="009002A8"/>
    <w:rsid w:val="009162D7"/>
    <w:rsid w:val="009169AC"/>
    <w:rsid w:val="0091719F"/>
    <w:rsid w:val="009261E6"/>
    <w:rsid w:val="00927571"/>
    <w:rsid w:val="00931B8E"/>
    <w:rsid w:val="00933070"/>
    <w:rsid w:val="00934B5B"/>
    <w:rsid w:val="00942567"/>
    <w:rsid w:val="00957E5C"/>
    <w:rsid w:val="00961BC3"/>
    <w:rsid w:val="00966962"/>
    <w:rsid w:val="009765CD"/>
    <w:rsid w:val="00982D0A"/>
    <w:rsid w:val="00985374"/>
    <w:rsid w:val="009876E2"/>
    <w:rsid w:val="00991C24"/>
    <w:rsid w:val="00995DCB"/>
    <w:rsid w:val="009A5B1A"/>
    <w:rsid w:val="009B4D96"/>
    <w:rsid w:val="009F5771"/>
    <w:rsid w:val="00A12042"/>
    <w:rsid w:val="00A4244E"/>
    <w:rsid w:val="00A54518"/>
    <w:rsid w:val="00A55F61"/>
    <w:rsid w:val="00A63273"/>
    <w:rsid w:val="00A66550"/>
    <w:rsid w:val="00AA02E0"/>
    <w:rsid w:val="00AA3A7C"/>
    <w:rsid w:val="00AA6FF0"/>
    <w:rsid w:val="00AB1169"/>
    <w:rsid w:val="00AB3C99"/>
    <w:rsid w:val="00AC7445"/>
    <w:rsid w:val="00AD17B5"/>
    <w:rsid w:val="00AD255B"/>
    <w:rsid w:val="00AF6B46"/>
    <w:rsid w:val="00B00E70"/>
    <w:rsid w:val="00B21413"/>
    <w:rsid w:val="00B27D9C"/>
    <w:rsid w:val="00B3039B"/>
    <w:rsid w:val="00B81667"/>
    <w:rsid w:val="00B85904"/>
    <w:rsid w:val="00B876DA"/>
    <w:rsid w:val="00B87C12"/>
    <w:rsid w:val="00B9304F"/>
    <w:rsid w:val="00BB73E5"/>
    <w:rsid w:val="00BC46A5"/>
    <w:rsid w:val="00BC55B4"/>
    <w:rsid w:val="00BE7724"/>
    <w:rsid w:val="00BF0AA5"/>
    <w:rsid w:val="00BF2436"/>
    <w:rsid w:val="00C0529D"/>
    <w:rsid w:val="00C07FAC"/>
    <w:rsid w:val="00C16A0E"/>
    <w:rsid w:val="00C2527B"/>
    <w:rsid w:val="00C2564C"/>
    <w:rsid w:val="00C2703F"/>
    <w:rsid w:val="00C472E7"/>
    <w:rsid w:val="00C47D07"/>
    <w:rsid w:val="00C537BB"/>
    <w:rsid w:val="00C61764"/>
    <w:rsid w:val="00C8095F"/>
    <w:rsid w:val="00C83CC5"/>
    <w:rsid w:val="00C90E33"/>
    <w:rsid w:val="00C96209"/>
    <w:rsid w:val="00CA0834"/>
    <w:rsid w:val="00CA5B3B"/>
    <w:rsid w:val="00CA797C"/>
    <w:rsid w:val="00CC022F"/>
    <w:rsid w:val="00CC0E8A"/>
    <w:rsid w:val="00CC35D9"/>
    <w:rsid w:val="00D07C79"/>
    <w:rsid w:val="00D1535F"/>
    <w:rsid w:val="00D17F9A"/>
    <w:rsid w:val="00D2003E"/>
    <w:rsid w:val="00D25C39"/>
    <w:rsid w:val="00D374D8"/>
    <w:rsid w:val="00D52637"/>
    <w:rsid w:val="00D62719"/>
    <w:rsid w:val="00D85B9C"/>
    <w:rsid w:val="00D95B9D"/>
    <w:rsid w:val="00D97A0E"/>
    <w:rsid w:val="00DB7CB9"/>
    <w:rsid w:val="00DE3A24"/>
    <w:rsid w:val="00E020FE"/>
    <w:rsid w:val="00E278B0"/>
    <w:rsid w:val="00E45CA9"/>
    <w:rsid w:val="00E607A9"/>
    <w:rsid w:val="00E72923"/>
    <w:rsid w:val="00E72981"/>
    <w:rsid w:val="00E873EE"/>
    <w:rsid w:val="00EA1265"/>
    <w:rsid w:val="00EA4F3F"/>
    <w:rsid w:val="00EB658F"/>
    <w:rsid w:val="00EC0D7A"/>
    <w:rsid w:val="00ED76A2"/>
    <w:rsid w:val="00EE66EE"/>
    <w:rsid w:val="00EF76A3"/>
    <w:rsid w:val="00F0256D"/>
    <w:rsid w:val="00F057EA"/>
    <w:rsid w:val="00F54B15"/>
    <w:rsid w:val="00F56A65"/>
    <w:rsid w:val="00F60AF0"/>
    <w:rsid w:val="00F64403"/>
    <w:rsid w:val="00F64ADB"/>
    <w:rsid w:val="00F66EC8"/>
    <w:rsid w:val="00F847C3"/>
    <w:rsid w:val="00F914A8"/>
    <w:rsid w:val="00F956F5"/>
    <w:rsid w:val="00FB62EE"/>
    <w:rsid w:val="00FC5FB4"/>
    <w:rsid w:val="00FD0BE9"/>
    <w:rsid w:val="00FD36D5"/>
    <w:rsid w:val="00FE29BA"/>
    <w:rsid w:val="00FE5393"/>
    <w:rsid w:val="00FE738B"/>
    <w:rsid w:val="00FF166D"/>
    <w:rsid w:val="00FF26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3F4"/>
  </w:style>
  <w:style w:type="paragraph" w:styleId="Footer">
    <w:name w:val="footer"/>
    <w:basedOn w:val="Normal"/>
    <w:link w:val="FooterChar"/>
    <w:uiPriority w:val="99"/>
    <w:unhideWhenUsed/>
    <w:rsid w:val="002D3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3F4"/>
  </w:style>
  <w:style w:type="paragraph" w:styleId="NoSpacing">
    <w:name w:val="No Spacing"/>
    <w:link w:val="NoSpacingChar"/>
    <w:uiPriority w:val="1"/>
    <w:qFormat/>
    <w:rsid w:val="002D33F4"/>
    <w:pPr>
      <w:spacing w:after="0" w:line="240" w:lineRule="auto"/>
    </w:pPr>
  </w:style>
  <w:style w:type="character" w:customStyle="1" w:styleId="NoSpacingChar">
    <w:name w:val="No Spacing Char"/>
    <w:basedOn w:val="DefaultParagraphFont"/>
    <w:link w:val="NoSpacing"/>
    <w:uiPriority w:val="1"/>
    <w:rsid w:val="002D33F4"/>
    <w:rPr>
      <w:rFonts w:eastAsiaTheme="minorEastAsia"/>
    </w:rPr>
  </w:style>
  <w:style w:type="character" w:styleId="Hyperlink">
    <w:name w:val="Hyperlink"/>
    <w:basedOn w:val="DefaultParagraphFont"/>
    <w:uiPriority w:val="99"/>
    <w:semiHidden/>
    <w:unhideWhenUsed/>
    <w:rsid w:val="00EC0D7A"/>
    <w:rPr>
      <w:rFonts w:ascii="Arial" w:hAnsi="Arial" w:cs="Arial" w:hint="default"/>
      <w:strike w:val="0"/>
      <w:dstrike w:val="0"/>
      <w:color w:val="1122CC"/>
      <w:u w:val="none"/>
      <w:effect w:val="none"/>
    </w:rPr>
  </w:style>
  <w:style w:type="character" w:styleId="Emphasis">
    <w:name w:val="Emphasis"/>
    <w:basedOn w:val="DefaultParagraphFont"/>
    <w:uiPriority w:val="20"/>
    <w:qFormat/>
    <w:rsid w:val="00EC0D7A"/>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3F4"/>
  </w:style>
  <w:style w:type="paragraph" w:styleId="Footer">
    <w:name w:val="footer"/>
    <w:basedOn w:val="Normal"/>
    <w:link w:val="FooterChar"/>
    <w:uiPriority w:val="99"/>
    <w:unhideWhenUsed/>
    <w:rsid w:val="002D3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3F4"/>
  </w:style>
  <w:style w:type="paragraph" w:styleId="NoSpacing">
    <w:name w:val="No Spacing"/>
    <w:link w:val="NoSpacingChar"/>
    <w:uiPriority w:val="1"/>
    <w:qFormat/>
    <w:rsid w:val="002D33F4"/>
    <w:pPr>
      <w:spacing w:after="0" w:line="240" w:lineRule="auto"/>
    </w:pPr>
  </w:style>
  <w:style w:type="character" w:customStyle="1" w:styleId="NoSpacingChar">
    <w:name w:val="No Spacing Char"/>
    <w:basedOn w:val="DefaultParagraphFont"/>
    <w:link w:val="NoSpacing"/>
    <w:uiPriority w:val="1"/>
    <w:rsid w:val="002D33F4"/>
    <w:rPr>
      <w:rFonts w:eastAsiaTheme="minorEastAsia"/>
    </w:rPr>
  </w:style>
  <w:style w:type="character" w:styleId="Hyperlink">
    <w:name w:val="Hyperlink"/>
    <w:basedOn w:val="DefaultParagraphFont"/>
    <w:uiPriority w:val="99"/>
    <w:semiHidden/>
    <w:unhideWhenUsed/>
    <w:rsid w:val="00EC0D7A"/>
    <w:rPr>
      <w:rFonts w:ascii="Arial" w:hAnsi="Arial" w:cs="Arial" w:hint="default"/>
      <w:strike w:val="0"/>
      <w:dstrike w:val="0"/>
      <w:color w:val="1122CC"/>
      <w:u w:val="none"/>
      <w:effect w:val="none"/>
    </w:rPr>
  </w:style>
  <w:style w:type="character" w:styleId="Emphasis">
    <w:name w:val="Emphasis"/>
    <w:basedOn w:val="DefaultParagraphFont"/>
    <w:uiPriority w:val="20"/>
    <w:qFormat/>
    <w:rsid w:val="00EC0D7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CB360-45E0-48DD-9192-667E87BA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tofMeganT</cp:lastModifiedBy>
  <cp:revision>2</cp:revision>
  <cp:lastPrinted>2015-11-19T15:29:00Z</cp:lastPrinted>
  <dcterms:created xsi:type="dcterms:W3CDTF">2016-06-28T13:35:00Z</dcterms:created>
  <dcterms:modified xsi:type="dcterms:W3CDTF">2016-06-28T13:35:00Z</dcterms:modified>
</cp:coreProperties>
</file>